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3" w:rsidRPr="00A92B7B" w:rsidRDefault="00EC72B3" w:rsidP="00BB2C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ПАСПОРТ ПРОГРАММЫ</w:t>
      </w:r>
    </w:p>
    <w:tbl>
      <w:tblPr>
        <w:tblStyle w:val="a8"/>
        <w:tblpPr w:leftFromText="180" w:rightFromText="180" w:vertAnchor="page" w:horzAnchor="margin" w:tblpY="1601"/>
        <w:tblW w:w="0" w:type="auto"/>
        <w:tblLook w:val="04A0" w:firstRow="1" w:lastRow="0" w:firstColumn="1" w:lastColumn="0" w:noHBand="0" w:noVBand="1"/>
      </w:tblPr>
      <w:tblGrid>
        <w:gridCol w:w="4446"/>
        <w:gridCol w:w="5125"/>
      </w:tblGrid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Санкт-Петербургское государственное бюджетное учреждение «Комплексный центр социально обслуживания населения Выборгского района»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«Интеллектуальная мастерская»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 год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Форма реализации (индивидуальная, групповая или смешанная)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Групповая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613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Форма реализации (очно, дистанционно)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Очно </w:t>
            </w:r>
          </w:p>
          <w:p w:rsidR="00BB2C7F" w:rsidRPr="00A92B7B" w:rsidRDefault="00BB2C7F" w:rsidP="00FB078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Сведения об авторе (составителе), контактные данные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СДО-2  Тараканов Александр Валерьевич</w:t>
            </w:r>
          </w:p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Тел: 591-62-23</w:t>
            </w:r>
          </w:p>
          <w:p w:rsidR="00BB2C7F" w:rsidRPr="00A92B7B" w:rsidRDefault="00BB2C7F" w:rsidP="00FB078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Описан</w:t>
            </w:r>
            <w:r w:rsidR="00511D6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ие целевой группы с указанием РН</w:t>
            </w: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СУ и решаемой проблемы</w:t>
            </w:r>
          </w:p>
        </w:tc>
        <w:tc>
          <w:tcPr>
            <w:tcW w:w="5125" w:type="dxa"/>
          </w:tcPr>
          <w:p w:rsidR="00BB2C7F" w:rsidRPr="00A92B7B" w:rsidRDefault="00511D6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Граждане пожилого возраста, (РН</w:t>
            </w:r>
            <w:r w:rsidR="00BB2C7F"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СУ 211; 212) которые  хотят быть активными, интеллектуально развитыми, уметь принимать решения, обдумывать логические вопросы и решать различного рода творческие задачи. 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создание условий для интеллектуального развития граждан пожилого возраста.</w:t>
            </w:r>
          </w:p>
          <w:p w:rsidR="00BB2C7F" w:rsidRPr="00A92B7B" w:rsidRDefault="00BB2C7F" w:rsidP="00FB078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tabs>
                <w:tab w:val="left" w:pos="1595"/>
              </w:tabs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BB2C7F" w:rsidRPr="00BB2C7F" w:rsidRDefault="00BB2C7F" w:rsidP="00FB0786">
            <w:pPr>
              <w:spacing w:line="360" w:lineRule="auto"/>
              <w:ind w:right="394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BB2C7F" w:rsidRPr="00A92B7B" w:rsidRDefault="00BB2C7F" w:rsidP="00FB0786">
            <w:pPr>
              <w:tabs>
                <w:tab w:val="left" w:pos="159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творческую и познавательную активность, способствовать развитию логического, образного и креативного мышления путем решения нестандартных заданий;</w:t>
            </w:r>
          </w:p>
          <w:p w:rsidR="00BB2C7F" w:rsidRPr="00A92B7B" w:rsidRDefault="00BB2C7F" w:rsidP="00FB0786">
            <w:pPr>
              <w:tabs>
                <w:tab w:val="left" w:pos="159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умения работать в группе и в команде;</w:t>
            </w:r>
          </w:p>
          <w:p w:rsidR="00BB2C7F" w:rsidRPr="00A92B7B" w:rsidRDefault="00BB2C7F" w:rsidP="00FB0786">
            <w:pPr>
              <w:tabs>
                <w:tab w:val="left" w:pos="159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настойчивость, терпение, способность к </w:t>
            </w:r>
            <w:proofErr w:type="spellStart"/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2C7F" w:rsidRPr="00A92B7B" w:rsidRDefault="00BB2C7F" w:rsidP="00FB0786">
            <w:pPr>
              <w:tabs>
                <w:tab w:val="left" w:pos="159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скорость мышления и </w:t>
            </w: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эрудированность.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Краткое описание концепции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pStyle w:val="ad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(1 раз в неделю) с учетом возрастных особенностей граждан пожилого возраста и их интеллектуальных особенностей.  Направленность занятий ориентирована на самостоятельной реализации деятельности, обеспечивающей социальную успешность, развитие творческих и общих интеллектуальных способностей.   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Механизм реализации (описание конкретных задач, мероприятий, сроков и участников)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Применение принципов развивающего обучения.</w:t>
            </w:r>
          </w:p>
          <w:p w:rsidR="00BB2C7F" w:rsidRPr="00A92B7B" w:rsidRDefault="00BB2C7F" w:rsidP="00FB0786">
            <w:pPr>
              <w:spacing w:line="36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Интеграция интеллектуального, морального и  эстетического развития.</w:t>
            </w:r>
          </w:p>
          <w:p w:rsidR="00BB2C7F" w:rsidRPr="00A92B7B" w:rsidRDefault="00BB2C7F" w:rsidP="00FB0786">
            <w:pPr>
              <w:spacing w:line="360" w:lineRule="auto"/>
              <w:ind w:right="2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в форме игр, викторин, заданий, ребусов, с использованием видео и ауди материалов в результате непосредственного общения граждан пожилого возраста друг с другом и руководителем.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Полустационарная с периодом пребывания до 4-х часов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и вид оказываемых видов социальных услуг</w:t>
            </w:r>
          </w:p>
        </w:tc>
        <w:tc>
          <w:tcPr>
            <w:tcW w:w="5125" w:type="dxa"/>
          </w:tcPr>
          <w:p w:rsidR="00BB2C7F" w:rsidRPr="00A92B7B" w:rsidRDefault="00FB0786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="00BB2C7F"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оциально-педагогические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В рамках текущего бюджетного финансирования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Кадровые ресурсы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Силами кадрового состава учреждения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Результаты (уже достигнутые или ожидаемые)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Количественные: в 2023 году участниками занятий </w:t>
            </w:r>
            <w:r w:rsidR="00511D6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должны </w:t>
            </w: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ста</w:t>
            </w:r>
            <w:r w:rsidR="00511D6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ть</w:t>
            </w:r>
            <w:bookmarkStart w:id="0" w:name="_GoBack"/>
            <w:bookmarkEnd w:id="0"/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360 человек.</w:t>
            </w:r>
          </w:p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Качественными: </w:t>
            </w:r>
          </w:p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(см. цели задачи)</w:t>
            </w:r>
          </w:p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-  умение логически и критически размышлять. </w:t>
            </w:r>
          </w:p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- не бояться высказывать свое мнение</w:t>
            </w:r>
          </w:p>
          <w:p w:rsidR="00BB2C7F" w:rsidRPr="00A92B7B" w:rsidRDefault="00BB2C7F" w:rsidP="00FB0786">
            <w:pPr>
              <w:tabs>
                <w:tab w:val="left" w:pos="159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уверенности и терпения</w:t>
            </w:r>
          </w:p>
          <w:p w:rsidR="00BB2C7F" w:rsidRPr="00A92B7B" w:rsidRDefault="00BB2C7F" w:rsidP="00FB0786">
            <w:pPr>
              <w:tabs>
                <w:tab w:val="left" w:pos="159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скорости мышления и эрудированности.</w:t>
            </w:r>
            <w:r w:rsidRPr="00A92B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Основные партнеры (если имеются)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  <w:tr w:rsidR="00BB2C7F" w:rsidRPr="00A92B7B" w:rsidTr="00BB2C7F">
        <w:tc>
          <w:tcPr>
            <w:tcW w:w="4446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Планы развития Программы</w:t>
            </w:r>
          </w:p>
        </w:tc>
        <w:tc>
          <w:tcPr>
            <w:tcW w:w="5125" w:type="dxa"/>
          </w:tcPr>
          <w:p w:rsidR="00BB2C7F" w:rsidRPr="00A92B7B" w:rsidRDefault="00BB2C7F" w:rsidP="00FB078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Усложнение программы, путем включения в нее интеллектуально сложных заданий. Участие в городских конкурсах по интеллектуальным играм и подготовка к выступлению на общегородских играх.</w:t>
            </w:r>
          </w:p>
        </w:tc>
      </w:tr>
    </w:tbl>
    <w:p w:rsidR="00EC72B3" w:rsidRPr="00A92B7B" w:rsidRDefault="00EC72B3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EC72B3" w:rsidRPr="00A92B7B" w:rsidRDefault="00EC72B3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B0786" w:rsidRDefault="00FB0786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516AD2" w:rsidRPr="00A92B7B" w:rsidRDefault="00516AD2" w:rsidP="00A92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lastRenderedPageBreak/>
        <w:t>Пояснительная записка</w:t>
      </w:r>
    </w:p>
    <w:p w:rsidR="00516AD2" w:rsidRPr="00A92B7B" w:rsidRDefault="006A6755" w:rsidP="00A92B7B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«Интеллектуальная мастерская» разрабо</w:t>
      </w: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тана </w:t>
      </w:r>
      <w:r w:rsidR="00830308"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</w:t>
      </w:r>
      <w:r w:rsidR="00830308"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общей культуры граждан пожилого возраста, </w:t>
      </w: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социальному, личностному и интеллектуальному </w:t>
      </w:r>
      <w:r w:rsidR="00830308"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>развитию. О</w:t>
      </w: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>на направлена на создание само</w:t>
      </w: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стоятельной реализации деятельности, обеспечивающей социальную успешность, раз</w:t>
      </w: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витие творческих способностей, саморазвитие и самосовершенствование, со</w:t>
      </w:r>
      <w:r w:rsidR="00830308"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>хранение и укреп</w:t>
      </w:r>
      <w:r w:rsidR="00830308"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ление здоровья. </w:t>
      </w:r>
    </w:p>
    <w:p w:rsidR="00516AD2" w:rsidRPr="00A92B7B" w:rsidRDefault="00516AD2" w:rsidP="00A92B7B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="009B2B07" w:rsidRPr="00A92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="009B2B07" w:rsidRPr="00A92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необходимость развития интеллектуальных способностей </w:t>
      </w:r>
      <w:r w:rsidR="00830308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 пожилого </w:t>
      </w:r>
      <w:r w:rsidR="001A637A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848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их индивидуальных психологических способностей.</w:t>
      </w:r>
    </w:p>
    <w:p w:rsidR="00516AD2" w:rsidRPr="00A92B7B" w:rsidRDefault="00516AD2" w:rsidP="00A92B7B">
      <w:pPr>
        <w:keepNext/>
        <w:keepLines/>
        <w:spacing w:after="0" w:line="360" w:lineRule="auto"/>
        <w:ind w:left="2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bookmark1"/>
      <w:r w:rsidRPr="00A92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программы обусловлена потребностью:</w:t>
      </w:r>
      <w:bookmarkEnd w:id="1"/>
    </w:p>
    <w:p w:rsidR="00516AD2" w:rsidRPr="00A92B7B" w:rsidRDefault="00516AD2" w:rsidP="00A92B7B">
      <w:pPr>
        <w:pStyle w:val="a5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творческих и интеллектуально развитых личностях;</w:t>
      </w:r>
    </w:p>
    <w:p w:rsidR="00516AD2" w:rsidRPr="00A92B7B" w:rsidRDefault="00516AD2" w:rsidP="00A92B7B">
      <w:pPr>
        <w:pStyle w:val="a5"/>
        <w:numPr>
          <w:ilvl w:val="0"/>
          <w:numId w:val="18"/>
        </w:numPr>
        <w:tabs>
          <w:tab w:val="left" w:pos="9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самосовершенствования личности</w:t>
      </w:r>
      <w:r w:rsidR="00830308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 пожилого возраста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AD2" w:rsidRPr="00A92B7B" w:rsidRDefault="00516AD2" w:rsidP="00A92B7B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развитие интеллектуальных умений </w:t>
      </w:r>
      <w:r w:rsidR="00830308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пожилого возраста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формирования умений управлять процессами творчества: фантазированием, пониманием закономерностей, решением сложных проблемных ситуаций. Программа призвана помочь </w:t>
      </w:r>
      <w:r w:rsidR="001A637A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пожилого возраста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 более раскованными и свободными в своей интеллектуальной деятельности.</w:t>
      </w:r>
    </w:p>
    <w:p w:rsidR="006A6755" w:rsidRPr="00A92B7B" w:rsidRDefault="006A6755" w:rsidP="00A92B7B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является наиболее актуальной, так как в большей мере обеспечивает развитие у </w:t>
      </w:r>
      <w:r w:rsidR="00830308"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>граждан пожилого возраста</w:t>
      </w: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интеллектуальных умений, необходимых для дальнейшей самореализации и </w:t>
      </w:r>
      <w:r w:rsidR="00830308"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>развитии</w:t>
      </w:r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личности, поэтому она имеет </w:t>
      </w:r>
      <w:proofErr w:type="spellStart"/>
      <w:r w:rsidR="001A637A" w:rsidRPr="00A92B7B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общеинтеллектуальную</w:t>
      </w:r>
      <w:proofErr w:type="spellEnd"/>
      <w:r w:rsidRPr="00A92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направленность.</w:t>
      </w:r>
    </w:p>
    <w:p w:rsidR="00516AD2" w:rsidRPr="00A92B7B" w:rsidRDefault="00516AD2" w:rsidP="00A92B7B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игры формируют атмосферу сотрудничества, взаимного доверия и уважения.</w:t>
      </w:r>
    </w:p>
    <w:p w:rsidR="00516AD2" w:rsidRPr="00A92B7B" w:rsidRDefault="00516AD2" w:rsidP="00A92B7B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5F3A4C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рассчитаны</w:t>
      </w:r>
      <w:r w:rsidR="00830308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52</w:t>
      </w:r>
      <w:r w:rsidR="008C6A91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877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(</w:t>
      </w:r>
      <w:r w:rsidR="00830308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неделю), способствуют раз</w:t>
      </w:r>
      <w:r w:rsidR="00830308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познавательной  и творческой активности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AD2" w:rsidRPr="00A92B7B" w:rsidRDefault="00516AD2" w:rsidP="00A92B7B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интеллектуального развития </w:t>
      </w:r>
      <w:r w:rsidR="0040614C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пожилого возраста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AD2" w:rsidRPr="00A92B7B" w:rsidRDefault="00516AD2" w:rsidP="00FB0786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A20FDA" w:rsidRPr="00A92B7B" w:rsidRDefault="00516AD2" w:rsidP="00FB0786">
      <w:pPr>
        <w:pStyle w:val="a5"/>
        <w:numPr>
          <w:ilvl w:val="0"/>
          <w:numId w:val="6"/>
        </w:numPr>
        <w:tabs>
          <w:tab w:val="left" w:pos="1595"/>
        </w:tabs>
        <w:spacing w:after="0" w:line="360" w:lineRule="auto"/>
        <w:ind w:lef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творческую и познавательную активность</w:t>
      </w:r>
      <w:r w:rsidR="00830308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логического, образного и креативного мышления путем решения нестандартных заданий;</w:t>
      </w:r>
    </w:p>
    <w:p w:rsidR="00A20FDA" w:rsidRPr="00A92B7B" w:rsidRDefault="00516AD2" w:rsidP="00FB0786">
      <w:pPr>
        <w:pStyle w:val="a5"/>
        <w:numPr>
          <w:ilvl w:val="0"/>
          <w:numId w:val="6"/>
        </w:numPr>
        <w:tabs>
          <w:tab w:val="left" w:pos="1595"/>
        </w:tabs>
        <w:spacing w:after="0" w:line="360" w:lineRule="auto"/>
        <w:ind w:lef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работать в группе и в команде;</w:t>
      </w:r>
    </w:p>
    <w:p w:rsidR="00A20FDA" w:rsidRPr="00A92B7B" w:rsidRDefault="00516AD2" w:rsidP="00FB0786">
      <w:pPr>
        <w:pStyle w:val="a5"/>
        <w:numPr>
          <w:ilvl w:val="0"/>
          <w:numId w:val="6"/>
        </w:numPr>
        <w:tabs>
          <w:tab w:val="left" w:pos="1595"/>
        </w:tabs>
        <w:spacing w:after="0" w:line="360" w:lineRule="auto"/>
        <w:ind w:lef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настойчивость, терпение, способность к </w:t>
      </w:r>
      <w:proofErr w:type="spell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6AD2" w:rsidRPr="00A92B7B" w:rsidRDefault="00516AD2" w:rsidP="00FB0786">
      <w:pPr>
        <w:pStyle w:val="a5"/>
        <w:numPr>
          <w:ilvl w:val="0"/>
          <w:numId w:val="6"/>
        </w:numPr>
        <w:tabs>
          <w:tab w:val="left" w:pos="1595"/>
        </w:tabs>
        <w:spacing w:after="0" w:line="360" w:lineRule="auto"/>
        <w:ind w:lef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скорость мышления и эрудированность.</w:t>
      </w:r>
    </w:p>
    <w:p w:rsidR="0068615B" w:rsidRPr="00A92B7B" w:rsidRDefault="0068615B" w:rsidP="00FB0786">
      <w:pPr>
        <w:pStyle w:val="a5"/>
        <w:tabs>
          <w:tab w:val="left" w:pos="1595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AD2" w:rsidRPr="00A92B7B" w:rsidRDefault="00516AD2" w:rsidP="00FB0786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принципы реализации программы:</w:t>
      </w:r>
    </w:p>
    <w:p w:rsidR="00BE702B" w:rsidRPr="00A92B7B" w:rsidRDefault="00516AD2" w:rsidP="00FB0786">
      <w:pPr>
        <w:pStyle w:val="a5"/>
        <w:numPr>
          <w:ilvl w:val="0"/>
          <w:numId w:val="14"/>
        </w:numPr>
        <w:spacing w:after="0" w:line="360" w:lineRule="auto"/>
        <w:ind w:lef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принципов развивающего обучения.</w:t>
      </w:r>
    </w:p>
    <w:p w:rsidR="00516AD2" w:rsidRPr="00A92B7B" w:rsidRDefault="00516AD2" w:rsidP="00FB0786">
      <w:pPr>
        <w:pStyle w:val="a5"/>
        <w:numPr>
          <w:ilvl w:val="0"/>
          <w:numId w:val="14"/>
        </w:numPr>
        <w:spacing w:after="0" w:line="360" w:lineRule="auto"/>
        <w:ind w:lef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интеллектуального, морального, эстетического и физического развития.</w:t>
      </w:r>
    </w:p>
    <w:p w:rsidR="00516AD2" w:rsidRPr="00A92B7B" w:rsidRDefault="00516AD2" w:rsidP="00A92B7B">
      <w:pPr>
        <w:spacing w:after="0" w:line="360" w:lineRule="auto"/>
        <w:ind w:right="2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форме игр, соревнований и непосредственного</w:t>
      </w:r>
      <w:r w:rsidR="00AA6877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бщения</w:t>
      </w:r>
      <w:r w:rsidR="00AA6877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пожилого возраста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с другом и </w:t>
      </w:r>
      <w:r w:rsidR="00AA6877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A2D" w:rsidRPr="00A92B7B" w:rsidRDefault="00E53A2D" w:rsidP="00A92B7B">
      <w:pPr>
        <w:spacing w:after="0" w:line="360" w:lineRule="auto"/>
        <w:ind w:left="2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</w:t>
      </w:r>
    </w:p>
    <w:p w:rsidR="00470B71" w:rsidRPr="00A92B7B" w:rsidRDefault="00470B71" w:rsidP="00A92B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9585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5528"/>
        <w:gridCol w:w="2949"/>
      </w:tblGrid>
      <w:tr w:rsidR="00470B71" w:rsidRPr="00A92B7B" w:rsidTr="00425C7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0B71" w:rsidRPr="00A92B7B" w:rsidRDefault="00470B71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B71" w:rsidRPr="00A92B7B" w:rsidRDefault="00470B71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B71" w:rsidRPr="00A92B7B" w:rsidRDefault="00470B71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70B71" w:rsidRPr="00A92B7B" w:rsidTr="00425C74">
        <w:trPr>
          <w:trHeight w:val="533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0B71" w:rsidRPr="00A92B7B" w:rsidRDefault="00470B71" w:rsidP="00FB07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470B71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Мозговой </w:t>
            </w:r>
            <w:proofErr w:type="spellStart"/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брейншорминг</w:t>
            </w:r>
            <w:proofErr w:type="spellEnd"/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6968"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D76C3C"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  <w:p w:rsidR="00C76DA5" w:rsidRPr="00A92B7B" w:rsidRDefault="00C76DA5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 ИСПОЛЬЗУЕТСЯ В ТЕЧЕНИ</w:t>
            </w:r>
            <w:proofErr w:type="gramStart"/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КУРСА ПО 10 МИНУТ)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803EC0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0B71" w:rsidRPr="00A92B7B" w:rsidTr="00425C7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0B71" w:rsidRPr="00A92B7B" w:rsidRDefault="00470B71" w:rsidP="00FB07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40614C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«Кораблекрушение»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8453F3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0B71" w:rsidRPr="00A92B7B" w:rsidTr="00425C7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0B71" w:rsidRPr="00A92B7B" w:rsidRDefault="00470B71" w:rsidP="00FB0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470B71" w:rsidP="00FB0786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Игры на развитие памяти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803EC0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0B71" w:rsidRPr="00A92B7B" w:rsidTr="00425C7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0B71" w:rsidRPr="00A92B7B" w:rsidRDefault="00470B71" w:rsidP="00FB07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40614C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развитие мышления</w:t>
            </w:r>
            <w:r w:rsidR="00A76968"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  <w:r w:rsidR="00D76C3C"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  <w:p w:rsidR="00C76DA5" w:rsidRPr="00A92B7B" w:rsidRDefault="00C76DA5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 ИСПОЛЬЗУЕТСЯ  В ТЕЧЕНИЕ ВСЕГО КУРСА ПО 10 МИНУТ)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8453F3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0B71" w:rsidRPr="00A92B7B" w:rsidTr="00425C7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0B71" w:rsidRPr="00A92B7B" w:rsidRDefault="00470B71" w:rsidP="00FB07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40614C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коммуникативную функцию</w:t>
            </w:r>
            <w:r w:rsidR="00C76DA5"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0EB7" w:rsidRPr="00A92B7B" w:rsidRDefault="002D0EB7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 ИСПОЛЬЗУЕТСЯ  В ТЕЧЕНИЕ ВСЕГО КУРСА ПО 10 МИНУТ)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C76DA5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0B71" w:rsidRPr="00A92B7B" w:rsidTr="00425C7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0B71" w:rsidRPr="00A92B7B" w:rsidRDefault="00470B71" w:rsidP="00FB07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40614C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внимание</w:t>
            </w:r>
            <w:r w:rsidR="00D76C3C"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*№3</w:t>
            </w:r>
          </w:p>
          <w:p w:rsidR="002D0EB7" w:rsidRPr="00A92B7B" w:rsidRDefault="002D0EB7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 ИСПОЛЬЗУЕТСЯ  В ТЕЧЕНИЕ ВСЕГО КУРСА ПО 10 МИНУТ)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8453F3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0B71" w:rsidRPr="00A92B7B" w:rsidTr="00425C74">
        <w:trPr>
          <w:trHeight w:val="415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0B71" w:rsidRPr="00A92B7B" w:rsidRDefault="00470B71" w:rsidP="00FB07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40614C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логику</w:t>
            </w:r>
          </w:p>
          <w:p w:rsidR="00C76DA5" w:rsidRPr="00A92B7B" w:rsidRDefault="00C76DA5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 ИСПОЛЬЗУЕТСЯ  В ТЕЧЕНИЕ ВСЕГО КУРСА ПО 10 МИНУТ)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B71" w:rsidRPr="00A92B7B" w:rsidRDefault="00803EC0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0614C" w:rsidRPr="00A92B7B" w:rsidTr="00425C74">
        <w:trPr>
          <w:trHeight w:val="415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614C" w:rsidRPr="00A92B7B" w:rsidRDefault="0040614C" w:rsidP="00FB07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614C" w:rsidRPr="00A92B7B" w:rsidRDefault="0040614C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викторина</w:t>
            </w:r>
          </w:p>
          <w:p w:rsidR="00C76DA5" w:rsidRPr="00A92B7B" w:rsidRDefault="00C76DA5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(ИПОЛЬЗУЕТСЯ И КАК ТЕМАТИЧЕСКАЯ ВИКТОРИНА ПРИОРУЧЕННАЯ К ПАМЯТНОЙ ДАТЕ ИЛИ СОБЫТИЮ)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614C" w:rsidRPr="00A92B7B" w:rsidRDefault="00803EC0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40614C" w:rsidRPr="00A92B7B" w:rsidTr="00425C74">
        <w:trPr>
          <w:trHeight w:val="415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614C" w:rsidRPr="00A92B7B" w:rsidRDefault="0040614C" w:rsidP="00FB07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614C" w:rsidRPr="00A92B7B" w:rsidRDefault="0040614C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«Кто хочет стать миллионером»</w:t>
            </w:r>
          </w:p>
          <w:p w:rsidR="00C76DA5" w:rsidRPr="00A92B7B" w:rsidRDefault="00C76DA5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614C" w:rsidRPr="00A92B7B" w:rsidRDefault="00C76DA5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3EC0"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614C" w:rsidRPr="00A92B7B" w:rsidTr="00425C74">
        <w:trPr>
          <w:trHeight w:val="415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614C" w:rsidRPr="00A92B7B" w:rsidRDefault="0040614C" w:rsidP="00FB07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614C" w:rsidRPr="00A92B7B" w:rsidRDefault="0040614C" w:rsidP="00FB0786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«Поле чудес»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614C" w:rsidRPr="00A92B7B" w:rsidRDefault="00803EC0" w:rsidP="00A92B7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81B07" w:rsidRDefault="00181B07" w:rsidP="00181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B71" w:rsidRPr="00181B07" w:rsidRDefault="00A76968" w:rsidP="00181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*Приложение №1</w:t>
      </w:r>
    </w:p>
    <w:p w:rsidR="00A76968" w:rsidRPr="00181B07" w:rsidRDefault="00A76968" w:rsidP="00181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*Приложение №2</w:t>
      </w:r>
    </w:p>
    <w:p w:rsidR="00D76C3C" w:rsidRPr="00181B07" w:rsidRDefault="00D76C3C" w:rsidP="00181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*Приложение №3</w:t>
      </w:r>
    </w:p>
    <w:p w:rsidR="00A76968" w:rsidRPr="00A92B7B" w:rsidRDefault="00A76968" w:rsidP="00A92B7B">
      <w:pPr>
        <w:shd w:val="clear" w:color="auto" w:fill="FFFFFF"/>
        <w:spacing w:after="0" w:line="360" w:lineRule="auto"/>
        <w:ind w:left="12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6CA" w:rsidRPr="00A92B7B" w:rsidRDefault="006556CA" w:rsidP="00FB078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7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A623D" w:rsidRPr="00A92B7B" w:rsidRDefault="001A637A" w:rsidP="00FB0786">
      <w:pPr>
        <w:pStyle w:val="a5"/>
        <w:numPr>
          <w:ilvl w:val="0"/>
          <w:numId w:val="25"/>
        </w:numPr>
        <w:tabs>
          <w:tab w:val="left" w:pos="1580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Беннет</w:t>
      </w:r>
      <w:proofErr w:type="spellEnd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</w:t>
      </w:r>
      <w:proofErr w:type="spell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Беннет</w:t>
      </w:r>
      <w:proofErr w:type="spellEnd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gram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</w:t>
      </w:r>
      <w:proofErr w:type="gramEnd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ожидая/Пер. с англ. Н. Александровой. – М.</w:t>
      </w:r>
      <w:r w:rsidR="00836B60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ТКО АСТ, 2019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.-400 с.</w:t>
      </w:r>
    </w:p>
    <w:p w:rsidR="001A637A" w:rsidRPr="00A92B7B" w:rsidRDefault="001A637A" w:rsidP="00FB0786">
      <w:pPr>
        <w:pStyle w:val="a5"/>
        <w:numPr>
          <w:ilvl w:val="0"/>
          <w:numId w:val="25"/>
        </w:numPr>
        <w:tabs>
          <w:tab w:val="left" w:pos="1580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Брайт</w:t>
      </w:r>
      <w:proofErr w:type="spellEnd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Развиваем интеллект. – СПб:</w:t>
      </w:r>
      <w:r w:rsidR="00836B60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Питер Пресс, 2018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160 с. – (Серия «Азбука психологии»)</w:t>
      </w:r>
    </w:p>
    <w:p w:rsidR="001A637A" w:rsidRPr="00A92B7B" w:rsidRDefault="001A637A" w:rsidP="00FB0786">
      <w:pPr>
        <w:pStyle w:val="a5"/>
        <w:numPr>
          <w:ilvl w:val="0"/>
          <w:numId w:val="25"/>
        </w:numPr>
        <w:tabs>
          <w:tab w:val="left" w:pos="1580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творческого мышления детей. Популярное пособие для родителей и педагогов. / М. В. </w:t>
      </w:r>
      <w:proofErr w:type="spell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</w:t>
      </w:r>
      <w:proofErr w:type="spellEnd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В.Н. Куров.  – Ярославль: «Академия развития», </w:t>
      </w:r>
      <w:r w:rsidR="00836B60"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192 с., ил. – </w:t>
      </w:r>
      <w:proofErr w:type="gram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(Серия:</w:t>
      </w:r>
      <w:proofErr w:type="gramEnd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учимся, играем»).</w:t>
      </w:r>
      <w:proofErr w:type="gramEnd"/>
    </w:p>
    <w:p w:rsidR="00836B60" w:rsidRPr="00A92B7B" w:rsidRDefault="00836B60" w:rsidP="00FB0786">
      <w:pPr>
        <w:pStyle w:val="a5"/>
        <w:numPr>
          <w:ilvl w:val="0"/>
          <w:numId w:val="25"/>
        </w:numPr>
        <w:tabs>
          <w:tab w:val="left" w:pos="1580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Л.Ю. Субботина Развитие воображения детей. Популярное пособие для родителей и педагогов/ Художник Куров В.Н. – Ярославль: «Академия развития», 2020. – 240 с., ил. – </w:t>
      </w:r>
      <w:proofErr w:type="gram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(Серия:</w:t>
      </w:r>
      <w:proofErr w:type="gramEnd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учимся, играем»).</w:t>
      </w:r>
      <w:proofErr w:type="gramEnd"/>
    </w:p>
    <w:p w:rsidR="00836B60" w:rsidRPr="00A92B7B" w:rsidRDefault="00836B60" w:rsidP="00FB0786">
      <w:pPr>
        <w:pStyle w:val="a5"/>
        <w:numPr>
          <w:ilvl w:val="0"/>
          <w:numId w:val="25"/>
        </w:numPr>
        <w:tabs>
          <w:tab w:val="left" w:pos="1580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ресурсы интернет</w:t>
      </w:r>
    </w:p>
    <w:p w:rsidR="009A623D" w:rsidRPr="00A92B7B" w:rsidRDefault="009A623D" w:rsidP="00FB0786">
      <w:pPr>
        <w:tabs>
          <w:tab w:val="left" w:pos="1580"/>
        </w:tabs>
        <w:spacing w:after="0" w:line="36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  <w:r w:rsidR="00BB2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задач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Жарим котлеты.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располагаем сковородой, на которую помещается две колеты. Нам необходимо пожарить три котлеты за 3 минуты, при том, что одна сторона котлеты жарится ровно 1 минуту (котлеты необходимо прожарить с обеих сторон).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 </w:t>
      </w:r>
      <w:hyperlink r:id="rId9" w:tgtFrame="_blank" w:history="1">
        <w:r w:rsidRPr="00A92B7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Как прожарить котлеты</w:t>
        </w:r>
      </w:hyperlink>
      <w:r w:rsidRPr="00A92B7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8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минута: кладем первую и вторую котлеты, жарим с одной стороны.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минута: переворачиваем первую котлету; вторую (прожаренную с одной стороны) убираем и вместо нее кладем третью котлету (полностью сырую).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минута: убираем со сковороды </w:t>
      </w:r>
      <w:proofErr w:type="gramStart"/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первую</w:t>
      </w:r>
      <w:proofErr w:type="gramEnd"/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полностью прожаренную котлету; переворачиваем третью котлету, жарим до конца и возвращаем вторую прожаренную с одной стороны котлету, её тоже жарим до готовности.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Вуаля</w:t>
      </w:r>
      <w:proofErr w:type="spellEnd"/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Котлеты поданы.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Еще немного о еде.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Предположим, у нас </w:t>
      </w:r>
      <w:r w:rsidRPr="00A92B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 </w:t>
      </w:r>
      <w:hyperlink r:id="rId10" w:tgtFrame="_blank" w:history="1">
        <w:r w:rsidRPr="00A92B7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круглый торт</w:t>
        </w:r>
      </w:hyperlink>
      <w:r w:rsidRPr="00A92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Нам нужно разрезать его на восемь кусков, при этом сделав только три надреза.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Вопрос: </w:t>
      </w: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как это сделать?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8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мы подумаем немного нестандартным путём, а именно разрежем торт не только вертикально, как мы привыкли, но и горизонтально, то получится то, что нужно. Итак, мы совершаем два надреза – крест-накрест. Получается четыре куска. Затем режем торт горизонтально посередине. В таком случае каждый кусок из уже имеющихся четырех станет вдвое ниже (или тоньше). Вот такая нехитрая технология.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Мудрецы и колпаки.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Царь решил проверить своих троих мудрецов </w:t>
      </w:r>
      <w:hyperlink r:id="rId11" w:tgtFrame="_blank" w:history="1">
        <w:r w:rsidRPr="00A92B7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на мудрость</w:t>
        </w:r>
      </w:hyperlink>
      <w:r w:rsidRPr="00A9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пригласил их и сказал: «Мудрецы, у меня есть 5 колпаков – 3 из них черные, а 2 белые. Сейчас вы закроете глаза, и я надену на ваши головы эти колпаки, при этом вы не будете знать, колпак какого цвета у вас на голове, но будете видеть колпаки других мудрецов». После осуществленных действий </w:t>
      </w:r>
      <w:hyperlink r:id="rId12" w:tgtFrame="_blank" w:history="1">
        <w:r w:rsidRPr="00A92B7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мудрецы</w:t>
        </w:r>
      </w:hyperlink>
      <w:r w:rsidRPr="00A92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открыли глаза и долго-долго молчали. Затем один из мудрецов произнес: «На моей голове черный колпак!» И он был прав.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Вопрос: </w:t>
      </w: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как мудрец догадался?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8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6C3C" w:rsidRPr="00A92B7B" w:rsidRDefault="00D76C3C" w:rsidP="00A92B7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того, как мудрецы открыли глаза, они долго-долго молчали, что является ключевой фразой, потому что если бы один из мудрецов увидел на двух других белые </w:t>
      </w:r>
      <w:r w:rsidRPr="00A92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колпаки, то он бы сразу понял, что на нем черный колпак. Поэтому первый важный вывод: на головах мудрецов нет двух белых колпаков. Соответственно, есть либо один белый, либо вообще нет.</w:t>
      </w: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  <w:r w:rsidR="00BB2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на внимание</w:t>
      </w: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F46E06" wp14:editId="6A2D9FC3">
            <wp:extent cx="4046561" cy="3957851"/>
            <wp:effectExtent l="0" t="0" r="0" b="0"/>
            <wp:docPr id="2" name="Рисунок 2" descr="C:\Users\User\Desktop\КУЛЬТОРГАНИЗАТОР\ТВОРЧЕСКИКЕ НАПРАВЛЕНИЯ\ИНТЕЛЛЕКТУАЛЬНАЯ МАСТЕРСКАЯ\вним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УЛЬТОРГАНИЗАТОР\ТВОРЧЕСКИКЕ НАПРАВЛЕНИЯ\ИНТЕЛЛЕКТУАЛЬНАЯ МАСТЕРСКАЯ\внимание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279" cy="396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23D" w:rsidRPr="00A92B7B" w:rsidRDefault="009A623D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Pr="00A92B7B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7F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C3C" w:rsidRDefault="00D76C3C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</w:t>
      </w:r>
      <w:r w:rsidR="00BB2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Графический диктант</w:t>
      </w:r>
    </w:p>
    <w:p w:rsidR="00BB2C7F" w:rsidRPr="00A92B7B" w:rsidRDefault="00BB2C7F" w:rsidP="00A92B7B">
      <w:pPr>
        <w:tabs>
          <w:tab w:val="left" w:pos="1580"/>
        </w:tabs>
        <w:spacing w:after="0" w:line="36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73606" cy="5813946"/>
            <wp:effectExtent l="0" t="0" r="0" b="0"/>
            <wp:docPr id="3" name="Рисунок 3" descr="C:\Users\User\Desktop\ИНТЕЛЛЕКТУАЛКА\ИНТЕЛЛЕКТУАЛКА 19.10.22\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ЛЛЕКТУАЛКА\ИНТЕЛЛЕКТУАЛКА 19.10.22\1-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97" cy="581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3C" w:rsidRDefault="00D76C3C" w:rsidP="006A6755">
      <w:pPr>
        <w:tabs>
          <w:tab w:val="left" w:pos="158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76C3C" w:rsidSect="00A92B7B">
      <w:footerReference w:type="even" r:id="rId15"/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6E" w:rsidRDefault="00B65A6E">
      <w:pPr>
        <w:spacing w:after="0" w:line="240" w:lineRule="auto"/>
      </w:pPr>
      <w:r>
        <w:separator/>
      </w:r>
    </w:p>
  </w:endnote>
  <w:endnote w:type="continuationSeparator" w:id="0">
    <w:p w:rsidR="00B65A6E" w:rsidRDefault="00B6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08" w:rsidRDefault="00830308">
    <w:pPr>
      <w:pStyle w:val="a4"/>
      <w:framePr w:w="17153" w:h="62" w:wrap="none" w:vAnchor="text" w:hAnchor="page" w:x="-157" w:y="-124"/>
      <w:shd w:val="clear" w:color="auto" w:fill="auto"/>
      <w:ind w:left="12067"/>
    </w:pPr>
    <w:proofErr w:type="gramStart"/>
    <w:r>
      <w:rPr>
        <w:rStyle w:val="ArialNarrow5pt66"/>
        <w:lang w:val="en-US"/>
      </w:rPr>
      <w:t>v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388358"/>
      <w:docPartObj>
        <w:docPartGallery w:val="Page Numbers (Bottom of Page)"/>
        <w:docPartUnique/>
      </w:docPartObj>
    </w:sdtPr>
    <w:sdtEndPr/>
    <w:sdtContent>
      <w:p w:rsidR="00C83C5B" w:rsidRDefault="00C83C5B" w:rsidP="00C83C5B">
        <w:pPr>
          <w:pStyle w:val="ab"/>
          <w:framePr w:w="17153" w:h="62" w:wrap="none" w:vAnchor="text" w:hAnchor="page" w:x="-157" w:y="-1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6F">
          <w:rPr>
            <w:noProof/>
          </w:rPr>
          <w:t>2</w:t>
        </w:r>
        <w:r>
          <w:fldChar w:fldCharType="end"/>
        </w:r>
      </w:p>
    </w:sdtContent>
  </w:sdt>
  <w:p w:rsidR="00830308" w:rsidRDefault="00830308">
    <w:pPr>
      <w:pStyle w:val="a4"/>
      <w:framePr w:w="17153" w:h="62" w:wrap="none" w:vAnchor="text" w:hAnchor="page" w:x="-157" w:y="-124"/>
      <w:shd w:val="clear" w:color="auto" w:fill="auto"/>
      <w:ind w:left="120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6E" w:rsidRDefault="00B65A6E">
      <w:pPr>
        <w:spacing w:after="0" w:line="240" w:lineRule="auto"/>
      </w:pPr>
      <w:r>
        <w:separator/>
      </w:r>
    </w:p>
  </w:footnote>
  <w:footnote w:type="continuationSeparator" w:id="0">
    <w:p w:rsidR="00B65A6E" w:rsidRDefault="00B6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252933"/>
    <w:multiLevelType w:val="hybridMultilevel"/>
    <w:tmpl w:val="FC88A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0C0E77"/>
    <w:multiLevelType w:val="hybridMultilevel"/>
    <w:tmpl w:val="8226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FDB"/>
    <w:multiLevelType w:val="hybridMultilevel"/>
    <w:tmpl w:val="A1A8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1164C"/>
    <w:multiLevelType w:val="hybridMultilevel"/>
    <w:tmpl w:val="48C4144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21B394C"/>
    <w:multiLevelType w:val="multilevel"/>
    <w:tmpl w:val="8B4425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B6803"/>
    <w:multiLevelType w:val="multilevel"/>
    <w:tmpl w:val="D5883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B750A"/>
    <w:multiLevelType w:val="hybridMultilevel"/>
    <w:tmpl w:val="89ACF7CE"/>
    <w:lvl w:ilvl="0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249236BE"/>
    <w:multiLevelType w:val="multilevel"/>
    <w:tmpl w:val="B7CC9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E178B"/>
    <w:multiLevelType w:val="hybridMultilevel"/>
    <w:tmpl w:val="A790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67069"/>
    <w:multiLevelType w:val="multilevel"/>
    <w:tmpl w:val="2F6481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776514"/>
    <w:multiLevelType w:val="hybridMultilevel"/>
    <w:tmpl w:val="F0E294F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35472B49"/>
    <w:multiLevelType w:val="hybridMultilevel"/>
    <w:tmpl w:val="A4FE3C0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3789411D"/>
    <w:multiLevelType w:val="hybridMultilevel"/>
    <w:tmpl w:val="785AAD4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>
    <w:nsid w:val="4EE14FC8"/>
    <w:multiLevelType w:val="hybridMultilevel"/>
    <w:tmpl w:val="C5E43220"/>
    <w:lvl w:ilvl="0" w:tplc="8166A80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507D154B"/>
    <w:multiLevelType w:val="hybridMultilevel"/>
    <w:tmpl w:val="2D0201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B50304"/>
    <w:multiLevelType w:val="hybridMultilevel"/>
    <w:tmpl w:val="B9A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04F15"/>
    <w:multiLevelType w:val="multilevel"/>
    <w:tmpl w:val="2F6481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317784"/>
    <w:multiLevelType w:val="hybridMultilevel"/>
    <w:tmpl w:val="C94CFF9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690544C2"/>
    <w:multiLevelType w:val="hybridMultilevel"/>
    <w:tmpl w:val="565A2BDA"/>
    <w:lvl w:ilvl="0" w:tplc="CB724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E2B5E"/>
    <w:multiLevelType w:val="hybridMultilevel"/>
    <w:tmpl w:val="F4EE0A9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7373483A"/>
    <w:multiLevelType w:val="hybridMultilevel"/>
    <w:tmpl w:val="5C0E15B6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74EE2D4C"/>
    <w:multiLevelType w:val="multilevel"/>
    <w:tmpl w:val="FBD6028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410ADD"/>
    <w:multiLevelType w:val="hybridMultilevel"/>
    <w:tmpl w:val="C6ECD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C9548B"/>
    <w:multiLevelType w:val="hybridMultilevel"/>
    <w:tmpl w:val="BAC6C0C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8"/>
  </w:num>
  <w:num w:numId="5">
    <w:abstractNumId w:val="17"/>
  </w:num>
  <w:num w:numId="6">
    <w:abstractNumId w:val="13"/>
  </w:num>
  <w:num w:numId="7">
    <w:abstractNumId w:val="23"/>
  </w:num>
  <w:num w:numId="8">
    <w:abstractNumId w:val="16"/>
  </w:num>
  <w:num w:numId="9">
    <w:abstractNumId w:val="11"/>
  </w:num>
  <w:num w:numId="10">
    <w:abstractNumId w:val="18"/>
  </w:num>
  <w:num w:numId="11">
    <w:abstractNumId w:val="15"/>
  </w:num>
  <w:num w:numId="12">
    <w:abstractNumId w:val="1"/>
  </w:num>
  <w:num w:numId="13">
    <w:abstractNumId w:val="4"/>
  </w:num>
  <w:num w:numId="14">
    <w:abstractNumId w:val="12"/>
  </w:num>
  <w:num w:numId="15">
    <w:abstractNumId w:val="20"/>
  </w:num>
  <w:num w:numId="16">
    <w:abstractNumId w:val="21"/>
  </w:num>
  <w:num w:numId="17">
    <w:abstractNumId w:val="7"/>
  </w:num>
  <w:num w:numId="18">
    <w:abstractNumId w:val="24"/>
  </w:num>
  <w:num w:numId="19">
    <w:abstractNumId w:val="3"/>
  </w:num>
  <w:num w:numId="20">
    <w:abstractNumId w:val="2"/>
  </w:num>
  <w:num w:numId="21">
    <w:abstractNumId w:val="19"/>
  </w:num>
  <w:num w:numId="22">
    <w:abstractNumId w:val="0"/>
  </w:num>
  <w:num w:numId="23">
    <w:abstractNumId w:val="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D5B"/>
    <w:rsid w:val="00054F7A"/>
    <w:rsid w:val="00085651"/>
    <w:rsid w:val="000B6EC9"/>
    <w:rsid w:val="000F1D15"/>
    <w:rsid w:val="00122642"/>
    <w:rsid w:val="00181B07"/>
    <w:rsid w:val="001A637A"/>
    <w:rsid w:val="001A6533"/>
    <w:rsid w:val="001B3F27"/>
    <w:rsid w:val="001B7239"/>
    <w:rsid w:val="00250117"/>
    <w:rsid w:val="002D0BC3"/>
    <w:rsid w:val="002D0EB7"/>
    <w:rsid w:val="002D2B7F"/>
    <w:rsid w:val="002E0C94"/>
    <w:rsid w:val="00312848"/>
    <w:rsid w:val="00333393"/>
    <w:rsid w:val="00352EBC"/>
    <w:rsid w:val="00367097"/>
    <w:rsid w:val="003B18BD"/>
    <w:rsid w:val="003D36A4"/>
    <w:rsid w:val="004035FB"/>
    <w:rsid w:val="0040614C"/>
    <w:rsid w:val="004335DF"/>
    <w:rsid w:val="00437EA3"/>
    <w:rsid w:val="00453B4A"/>
    <w:rsid w:val="0046118F"/>
    <w:rsid w:val="00470B71"/>
    <w:rsid w:val="00473030"/>
    <w:rsid w:val="00473C0F"/>
    <w:rsid w:val="00473F14"/>
    <w:rsid w:val="0047799F"/>
    <w:rsid w:val="00477C7B"/>
    <w:rsid w:val="004D0D16"/>
    <w:rsid w:val="004D23BF"/>
    <w:rsid w:val="004D4B57"/>
    <w:rsid w:val="00511D6F"/>
    <w:rsid w:val="00516AD2"/>
    <w:rsid w:val="005276A6"/>
    <w:rsid w:val="005B6472"/>
    <w:rsid w:val="005D5A4C"/>
    <w:rsid w:val="005E2473"/>
    <w:rsid w:val="005E5169"/>
    <w:rsid w:val="005F3A4C"/>
    <w:rsid w:val="005F5D56"/>
    <w:rsid w:val="005F6757"/>
    <w:rsid w:val="005F7FA8"/>
    <w:rsid w:val="006018E7"/>
    <w:rsid w:val="006556CA"/>
    <w:rsid w:val="00671477"/>
    <w:rsid w:val="0068615B"/>
    <w:rsid w:val="00690459"/>
    <w:rsid w:val="006A6755"/>
    <w:rsid w:val="006B0D5B"/>
    <w:rsid w:val="006C6485"/>
    <w:rsid w:val="006E3E5C"/>
    <w:rsid w:val="007127D9"/>
    <w:rsid w:val="00713A08"/>
    <w:rsid w:val="007202A4"/>
    <w:rsid w:val="00722BA0"/>
    <w:rsid w:val="00723ED9"/>
    <w:rsid w:val="0073273E"/>
    <w:rsid w:val="00734C71"/>
    <w:rsid w:val="0074407B"/>
    <w:rsid w:val="007D7E95"/>
    <w:rsid w:val="0080245D"/>
    <w:rsid w:val="00803EC0"/>
    <w:rsid w:val="00830308"/>
    <w:rsid w:val="008360F7"/>
    <w:rsid w:val="00836B60"/>
    <w:rsid w:val="00837547"/>
    <w:rsid w:val="00845385"/>
    <w:rsid w:val="008453F3"/>
    <w:rsid w:val="00874BDC"/>
    <w:rsid w:val="0087549D"/>
    <w:rsid w:val="008923FC"/>
    <w:rsid w:val="00897E2E"/>
    <w:rsid w:val="008A5D33"/>
    <w:rsid w:val="008B3C3C"/>
    <w:rsid w:val="008C67DE"/>
    <w:rsid w:val="008C6A91"/>
    <w:rsid w:val="008D38E7"/>
    <w:rsid w:val="009025F4"/>
    <w:rsid w:val="00924F36"/>
    <w:rsid w:val="009575F4"/>
    <w:rsid w:val="009A623D"/>
    <w:rsid w:val="009B2B07"/>
    <w:rsid w:val="009B7D7F"/>
    <w:rsid w:val="009F31FF"/>
    <w:rsid w:val="00A03EAB"/>
    <w:rsid w:val="00A20FDA"/>
    <w:rsid w:val="00A26C5F"/>
    <w:rsid w:val="00A26E64"/>
    <w:rsid w:val="00A76968"/>
    <w:rsid w:val="00A92B7B"/>
    <w:rsid w:val="00AA6877"/>
    <w:rsid w:val="00AC4D5C"/>
    <w:rsid w:val="00AF77D9"/>
    <w:rsid w:val="00B533E0"/>
    <w:rsid w:val="00B535CB"/>
    <w:rsid w:val="00B65A6E"/>
    <w:rsid w:val="00BA0329"/>
    <w:rsid w:val="00BB2C7F"/>
    <w:rsid w:val="00BE702B"/>
    <w:rsid w:val="00C76DA5"/>
    <w:rsid w:val="00C82498"/>
    <w:rsid w:val="00C83C5B"/>
    <w:rsid w:val="00CB61E8"/>
    <w:rsid w:val="00CC220A"/>
    <w:rsid w:val="00D02E90"/>
    <w:rsid w:val="00D0424B"/>
    <w:rsid w:val="00D256C6"/>
    <w:rsid w:val="00D368D1"/>
    <w:rsid w:val="00D43B25"/>
    <w:rsid w:val="00D7497C"/>
    <w:rsid w:val="00D7550D"/>
    <w:rsid w:val="00D75AA8"/>
    <w:rsid w:val="00D76C3C"/>
    <w:rsid w:val="00D823E2"/>
    <w:rsid w:val="00D83B91"/>
    <w:rsid w:val="00DA7BA2"/>
    <w:rsid w:val="00DB11FC"/>
    <w:rsid w:val="00DC0CFA"/>
    <w:rsid w:val="00DE1C5E"/>
    <w:rsid w:val="00E52DA8"/>
    <w:rsid w:val="00E53A2D"/>
    <w:rsid w:val="00E7666C"/>
    <w:rsid w:val="00EA7330"/>
    <w:rsid w:val="00EC72B3"/>
    <w:rsid w:val="00F53C45"/>
    <w:rsid w:val="00F613DF"/>
    <w:rsid w:val="00F63715"/>
    <w:rsid w:val="00F7497E"/>
    <w:rsid w:val="00F76291"/>
    <w:rsid w:val="00F8008A"/>
    <w:rsid w:val="00F82387"/>
    <w:rsid w:val="00F95281"/>
    <w:rsid w:val="00FA1322"/>
    <w:rsid w:val="00FB0786"/>
    <w:rsid w:val="00FB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16A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Narrow5pt66">
    <w:name w:val="Колонтитул + Arial Narrow;5 pt;Масштаб 66%"/>
    <w:basedOn w:val="a3"/>
    <w:rsid w:val="00516AD2"/>
    <w:rPr>
      <w:rFonts w:ascii="Arial Narrow" w:eastAsia="Arial Narrow" w:hAnsi="Arial Narrow" w:cs="Arial Narrow"/>
      <w:w w:val="66"/>
      <w:sz w:val="10"/>
      <w:szCs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516AD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20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6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4779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7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4D5C"/>
  </w:style>
  <w:style w:type="paragraph" w:styleId="ab">
    <w:name w:val="footer"/>
    <w:basedOn w:val="a"/>
    <w:link w:val="ac"/>
    <w:uiPriority w:val="99"/>
    <w:unhideWhenUsed/>
    <w:rsid w:val="00A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4D5C"/>
  </w:style>
  <w:style w:type="paragraph" w:styleId="ad">
    <w:name w:val="No Spacing"/>
    <w:uiPriority w:val="1"/>
    <w:qFormat/>
    <w:rsid w:val="001B3F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4brain.ru/blog/%D1%83%D1%80%D0%BE%D0%BA%D0%B8-%D0%BC%D1%83%D0%B4%D1%80%D0%BE%D1%81%D1%82%D0%B8-%D1%81%D0%B5%D0%BD%D0%B5%D0%BA%D0%B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brain.ru/blog/lessons-of-wisdom-from-confuciu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4brain.ru/pitanie/2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4brain.ru/blog/%D0%B8%D0%BD%D1%82%D0%B5%D1%80%D0%B5%D1%81%D0%BD%D1%8B%D0%B5-%D0%B7%D0%B0%D0%B4%D0%B0%D1%87%D0%B8-%D0%BD%D0%B0-%D1%81%D0%BE%D0%B1%D0%B5%D1%81%D0%B5%D0%B4%D0%BE%D0%B2%D0%B0%D0%BD%D0%B8%D0%B8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2C40-23D9-4FD6-A936-E519045B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10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2023-01-24T07:44:00Z</cp:lastPrinted>
  <dcterms:created xsi:type="dcterms:W3CDTF">2014-09-22T05:52:00Z</dcterms:created>
  <dcterms:modified xsi:type="dcterms:W3CDTF">2023-01-26T06:26:00Z</dcterms:modified>
</cp:coreProperties>
</file>